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3A" w:rsidRPr="0099403A" w:rsidRDefault="0099403A" w:rsidP="0099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03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9403A" w:rsidRPr="0099403A" w:rsidRDefault="0099403A" w:rsidP="0099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9403A">
        <w:rPr>
          <w:rFonts w:ascii="Times New Roman" w:hAnsi="Times New Roman" w:cs="Times New Roman"/>
          <w:b/>
          <w:sz w:val="28"/>
          <w:szCs w:val="28"/>
        </w:rPr>
        <w:t xml:space="preserve"> БОБРЫШЕВСКОГО СЕЛЬСОВЕТА </w:t>
      </w:r>
    </w:p>
    <w:p w:rsidR="0099403A" w:rsidRPr="0099403A" w:rsidRDefault="0099403A" w:rsidP="0099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03A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99403A" w:rsidRPr="0099403A" w:rsidRDefault="0099403A" w:rsidP="009940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403A" w:rsidRPr="0099403A" w:rsidRDefault="0099403A" w:rsidP="0099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03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403A" w:rsidRPr="0099403A" w:rsidRDefault="0099403A" w:rsidP="0099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03A" w:rsidRPr="0099403A" w:rsidRDefault="0099403A" w:rsidP="0099403A">
      <w:pPr>
        <w:rPr>
          <w:rFonts w:ascii="Times New Roman" w:hAnsi="Times New Roman" w:cs="Times New Roman"/>
          <w:b/>
          <w:sz w:val="28"/>
          <w:szCs w:val="28"/>
        </w:rPr>
      </w:pPr>
      <w:r w:rsidRPr="0099403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99403A">
        <w:rPr>
          <w:rFonts w:ascii="Times New Roman" w:hAnsi="Times New Roman" w:cs="Times New Roman"/>
          <w:b/>
          <w:sz w:val="28"/>
          <w:szCs w:val="28"/>
        </w:rPr>
        <w:t xml:space="preserve"> сентября  2018г.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90</w:t>
      </w:r>
    </w:p>
    <w:p w:rsidR="00044F18" w:rsidRDefault="00832628" w:rsidP="00044F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044F18">
        <w:rPr>
          <w:rFonts w:ascii="Times New Roman" w:hAnsi="Times New Roman" w:cs="Times New Roman"/>
          <w:b/>
          <w:sz w:val="28"/>
          <w:szCs w:val="28"/>
        </w:rPr>
        <w:t>обеспечении подачи заявлений</w:t>
      </w:r>
    </w:p>
    <w:p w:rsidR="007B52BA" w:rsidRPr="00C121F5" w:rsidRDefault="00044F18" w:rsidP="00044F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электронном виде</w:t>
      </w:r>
    </w:p>
    <w:p w:rsidR="007B52BA" w:rsidRPr="00C121F5" w:rsidRDefault="007B52BA" w:rsidP="007B52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2BA" w:rsidRPr="0099403A" w:rsidRDefault="00044F18" w:rsidP="007B52B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РФ от 31.01.2017 №147-р «О целевых моделях упрощения процедур ведения бизнеса и повышения инвестиционной привлекательности субъектов Российской Федерации»</w:t>
      </w:r>
      <w:r w:rsidR="0099403A">
        <w:rPr>
          <w:rFonts w:ascii="Times New Roman" w:hAnsi="Times New Roman" w:cs="Times New Roman"/>
          <w:sz w:val="28"/>
          <w:szCs w:val="28"/>
        </w:rPr>
        <w:t>,</w:t>
      </w:r>
      <w:r w:rsidR="007B52BA" w:rsidRPr="00C121F5">
        <w:rPr>
          <w:rFonts w:ascii="Times New Roman" w:hAnsi="Times New Roman" w:cs="Times New Roman"/>
          <w:sz w:val="28"/>
          <w:szCs w:val="28"/>
        </w:rPr>
        <w:t xml:space="preserve"> </w:t>
      </w:r>
      <w:r w:rsidR="007B52B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99403A"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 w:rsidR="0099403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B52BA">
        <w:rPr>
          <w:rFonts w:ascii="Times New Roman" w:hAnsi="Times New Roman" w:cs="Times New Roman"/>
          <w:sz w:val="28"/>
          <w:szCs w:val="28"/>
        </w:rPr>
        <w:t>Прист</w:t>
      </w:r>
      <w:r w:rsidR="00832628">
        <w:rPr>
          <w:rFonts w:ascii="Times New Roman" w:hAnsi="Times New Roman" w:cs="Times New Roman"/>
          <w:sz w:val="28"/>
          <w:szCs w:val="28"/>
        </w:rPr>
        <w:t>енского</w:t>
      </w:r>
      <w:proofErr w:type="spellEnd"/>
      <w:r w:rsidR="00832628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="007B52BA" w:rsidRPr="0099403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A2348" w:rsidRDefault="00044F18" w:rsidP="00A076B3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подачу заявлений о государственном кадастровом учете и (или) государственной регистрации права собственности муниципального </w:t>
      </w:r>
      <w:r w:rsidR="0099403A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99403A">
        <w:rPr>
          <w:rFonts w:ascii="Times New Roman" w:hAnsi="Times New Roman" w:cs="Times New Roman"/>
          <w:sz w:val="28"/>
          <w:szCs w:val="28"/>
        </w:rPr>
        <w:t>Бобрышевский</w:t>
      </w:r>
      <w:proofErr w:type="spellEnd"/>
      <w:r w:rsidR="0099403A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03A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="0099403A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на объекты недвижимости, исключительно в электронном виде.</w:t>
      </w:r>
    </w:p>
    <w:p w:rsidR="00004CA8" w:rsidRPr="000A2348" w:rsidRDefault="00004CA8" w:rsidP="00A076B3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документации о закупке, предметом которой является выполнение кадастровых работ, предусматривать обязанность исполнения работ осуществлять подачу заявлений о госу</w:t>
      </w:r>
      <w:r w:rsidR="00CB0EFF">
        <w:rPr>
          <w:rFonts w:ascii="Times New Roman" w:hAnsi="Times New Roman" w:cs="Times New Roman"/>
          <w:sz w:val="28"/>
          <w:szCs w:val="28"/>
        </w:rPr>
        <w:t>дарственном кадастровом учете и</w:t>
      </w:r>
      <w:r>
        <w:rPr>
          <w:rFonts w:ascii="Times New Roman" w:hAnsi="Times New Roman" w:cs="Times New Roman"/>
          <w:sz w:val="28"/>
          <w:szCs w:val="28"/>
        </w:rPr>
        <w:t xml:space="preserve"> (или) государственной регистрации права объекта недвижимости и прилагаемых к ним документов, исключительно в электронном виде.</w:t>
      </w:r>
    </w:p>
    <w:p w:rsidR="00844CD1" w:rsidRPr="00844CD1" w:rsidRDefault="00844CD1" w:rsidP="00AE269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C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4CD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CB0EF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B52BA" w:rsidRDefault="007B52BA" w:rsidP="00AE269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CD1">
        <w:rPr>
          <w:rFonts w:ascii="Times New Roman" w:hAnsi="Times New Roman" w:cs="Times New Roman"/>
          <w:sz w:val="28"/>
          <w:szCs w:val="28"/>
        </w:rPr>
        <w:t>Постановление вступает в силу с</w:t>
      </w:r>
      <w:r w:rsidR="00103EF4">
        <w:rPr>
          <w:rFonts w:ascii="Times New Roman" w:hAnsi="Times New Roman" w:cs="Times New Roman"/>
          <w:sz w:val="28"/>
          <w:szCs w:val="28"/>
        </w:rPr>
        <w:t>о</w:t>
      </w:r>
      <w:r w:rsidRPr="00844CD1">
        <w:rPr>
          <w:rFonts w:ascii="Times New Roman" w:hAnsi="Times New Roman" w:cs="Times New Roman"/>
          <w:sz w:val="28"/>
          <w:szCs w:val="28"/>
        </w:rPr>
        <w:t xml:space="preserve"> </w:t>
      </w:r>
      <w:r w:rsidR="00103EF4">
        <w:rPr>
          <w:rFonts w:ascii="Times New Roman" w:hAnsi="Times New Roman" w:cs="Times New Roman"/>
          <w:sz w:val="28"/>
          <w:szCs w:val="28"/>
        </w:rPr>
        <w:t>дня</w:t>
      </w:r>
      <w:r w:rsidRPr="00844CD1">
        <w:rPr>
          <w:rFonts w:ascii="Times New Roman" w:hAnsi="Times New Roman" w:cs="Times New Roman"/>
          <w:sz w:val="28"/>
          <w:szCs w:val="28"/>
        </w:rPr>
        <w:t xml:space="preserve"> его </w:t>
      </w:r>
      <w:r w:rsidR="00103EF4">
        <w:rPr>
          <w:rFonts w:ascii="Times New Roman" w:hAnsi="Times New Roman" w:cs="Times New Roman"/>
          <w:sz w:val="28"/>
          <w:szCs w:val="28"/>
        </w:rPr>
        <w:t>обнародования</w:t>
      </w:r>
      <w:r w:rsidRPr="00844CD1">
        <w:rPr>
          <w:rFonts w:ascii="Times New Roman" w:hAnsi="Times New Roman" w:cs="Times New Roman"/>
          <w:sz w:val="28"/>
          <w:szCs w:val="28"/>
        </w:rPr>
        <w:t>.</w:t>
      </w:r>
    </w:p>
    <w:p w:rsidR="00103EF4" w:rsidRDefault="00103EF4" w:rsidP="00103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EF4" w:rsidRDefault="00103EF4" w:rsidP="00103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EF4" w:rsidRDefault="00103EF4" w:rsidP="00103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EF4" w:rsidRPr="00844CD1" w:rsidRDefault="00103EF4" w:rsidP="00103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EF4" w:rsidRPr="00103EF4" w:rsidRDefault="00103EF4" w:rsidP="00103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EF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03EF4"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 w:rsidRPr="00103EF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8379EA" w:rsidRPr="00103EF4" w:rsidRDefault="00103EF4" w:rsidP="00103EF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03EF4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103EF4">
        <w:rPr>
          <w:rFonts w:ascii="Times New Roman" w:hAnsi="Times New Roman" w:cs="Times New Roman"/>
          <w:sz w:val="28"/>
          <w:szCs w:val="28"/>
        </w:rPr>
        <w:t xml:space="preserve"> района Курской области:                                 </w:t>
      </w:r>
      <w:proofErr w:type="spellStart"/>
      <w:r w:rsidRPr="00103EF4">
        <w:rPr>
          <w:rFonts w:ascii="Times New Roman" w:hAnsi="Times New Roman" w:cs="Times New Roman"/>
          <w:sz w:val="28"/>
          <w:szCs w:val="28"/>
        </w:rPr>
        <w:t>С.И.Бобрышев</w:t>
      </w:r>
      <w:proofErr w:type="spellEnd"/>
    </w:p>
    <w:sectPr w:rsidR="008379EA" w:rsidRPr="00103EF4" w:rsidSect="00B12047">
      <w:headerReference w:type="default" r:id="rId9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E84" w:rsidRDefault="009F6E84" w:rsidP="00767D87">
      <w:pPr>
        <w:spacing w:after="0" w:line="240" w:lineRule="auto"/>
      </w:pPr>
      <w:r>
        <w:separator/>
      </w:r>
    </w:p>
  </w:endnote>
  <w:endnote w:type="continuationSeparator" w:id="0">
    <w:p w:rsidR="009F6E84" w:rsidRDefault="009F6E84" w:rsidP="0076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E84" w:rsidRDefault="009F6E84" w:rsidP="00767D87">
      <w:pPr>
        <w:spacing w:after="0" w:line="240" w:lineRule="auto"/>
      </w:pPr>
      <w:r>
        <w:separator/>
      </w:r>
    </w:p>
  </w:footnote>
  <w:footnote w:type="continuationSeparator" w:id="0">
    <w:p w:rsidR="009F6E84" w:rsidRDefault="009F6E84" w:rsidP="00767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60327"/>
      <w:docPartObj>
        <w:docPartGallery w:val="Page Numbers (Top of Page)"/>
        <w:docPartUnique/>
      </w:docPartObj>
    </w:sdtPr>
    <w:sdtEndPr/>
    <w:sdtContent>
      <w:p w:rsidR="00767D87" w:rsidRDefault="000E624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0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7D87" w:rsidRDefault="00767D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D5F0C"/>
    <w:multiLevelType w:val="hybridMultilevel"/>
    <w:tmpl w:val="12B0356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BA"/>
    <w:rsid w:val="00004CA8"/>
    <w:rsid w:val="000211FD"/>
    <w:rsid w:val="00044F18"/>
    <w:rsid w:val="00054E24"/>
    <w:rsid w:val="00086436"/>
    <w:rsid w:val="000A2348"/>
    <w:rsid w:val="000C755D"/>
    <w:rsid w:val="000D452E"/>
    <w:rsid w:val="000E6245"/>
    <w:rsid w:val="00103EF4"/>
    <w:rsid w:val="001145B0"/>
    <w:rsid w:val="00122C44"/>
    <w:rsid w:val="00144E70"/>
    <w:rsid w:val="00164A9E"/>
    <w:rsid w:val="0017212D"/>
    <w:rsid w:val="001801AA"/>
    <w:rsid w:val="001864CA"/>
    <w:rsid w:val="0018653F"/>
    <w:rsid w:val="0019265B"/>
    <w:rsid w:val="001C3C0D"/>
    <w:rsid w:val="001E669E"/>
    <w:rsid w:val="002504B6"/>
    <w:rsid w:val="002B29A5"/>
    <w:rsid w:val="002D3D4D"/>
    <w:rsid w:val="002F05A8"/>
    <w:rsid w:val="002F29B7"/>
    <w:rsid w:val="0030191D"/>
    <w:rsid w:val="00360C16"/>
    <w:rsid w:val="00381F70"/>
    <w:rsid w:val="0039214E"/>
    <w:rsid w:val="003B4D27"/>
    <w:rsid w:val="003E2A3B"/>
    <w:rsid w:val="003F6C69"/>
    <w:rsid w:val="003F704A"/>
    <w:rsid w:val="00406509"/>
    <w:rsid w:val="00431947"/>
    <w:rsid w:val="00437E4B"/>
    <w:rsid w:val="00462B2E"/>
    <w:rsid w:val="00482C83"/>
    <w:rsid w:val="004A3D21"/>
    <w:rsid w:val="005200E1"/>
    <w:rsid w:val="00582A32"/>
    <w:rsid w:val="00597E18"/>
    <w:rsid w:val="005A3EEC"/>
    <w:rsid w:val="005D64B7"/>
    <w:rsid w:val="005D7CE0"/>
    <w:rsid w:val="005E1873"/>
    <w:rsid w:val="00621BF9"/>
    <w:rsid w:val="00652B6C"/>
    <w:rsid w:val="00666F62"/>
    <w:rsid w:val="00673255"/>
    <w:rsid w:val="0068612A"/>
    <w:rsid w:val="006B5ACC"/>
    <w:rsid w:val="00704871"/>
    <w:rsid w:val="00711100"/>
    <w:rsid w:val="00760A14"/>
    <w:rsid w:val="007615C2"/>
    <w:rsid w:val="00762863"/>
    <w:rsid w:val="00767D87"/>
    <w:rsid w:val="00771BE0"/>
    <w:rsid w:val="007869DF"/>
    <w:rsid w:val="007A1BE6"/>
    <w:rsid w:val="007B3780"/>
    <w:rsid w:val="007B4B8B"/>
    <w:rsid w:val="007B52BA"/>
    <w:rsid w:val="007C3795"/>
    <w:rsid w:val="007D3869"/>
    <w:rsid w:val="007F2AFF"/>
    <w:rsid w:val="00805664"/>
    <w:rsid w:val="008212C4"/>
    <w:rsid w:val="00824442"/>
    <w:rsid w:val="00832628"/>
    <w:rsid w:val="008379EA"/>
    <w:rsid w:val="00844CD1"/>
    <w:rsid w:val="00870B2A"/>
    <w:rsid w:val="00873490"/>
    <w:rsid w:val="008927D9"/>
    <w:rsid w:val="008C5AB8"/>
    <w:rsid w:val="008D39AC"/>
    <w:rsid w:val="008F6882"/>
    <w:rsid w:val="00930530"/>
    <w:rsid w:val="00971703"/>
    <w:rsid w:val="00974DC7"/>
    <w:rsid w:val="0099403A"/>
    <w:rsid w:val="009B1042"/>
    <w:rsid w:val="009E3A49"/>
    <w:rsid w:val="009F6E84"/>
    <w:rsid w:val="00A076B3"/>
    <w:rsid w:val="00A2071C"/>
    <w:rsid w:val="00A3164E"/>
    <w:rsid w:val="00A80404"/>
    <w:rsid w:val="00AE269D"/>
    <w:rsid w:val="00B03ED3"/>
    <w:rsid w:val="00B06CB3"/>
    <w:rsid w:val="00B12047"/>
    <w:rsid w:val="00B531C8"/>
    <w:rsid w:val="00B75B16"/>
    <w:rsid w:val="00B917F4"/>
    <w:rsid w:val="00B95891"/>
    <w:rsid w:val="00BA2847"/>
    <w:rsid w:val="00BB6758"/>
    <w:rsid w:val="00BC0988"/>
    <w:rsid w:val="00C45BDE"/>
    <w:rsid w:val="00C81E14"/>
    <w:rsid w:val="00CA48A0"/>
    <w:rsid w:val="00CA6260"/>
    <w:rsid w:val="00CB0EFF"/>
    <w:rsid w:val="00CF7922"/>
    <w:rsid w:val="00D07BAB"/>
    <w:rsid w:val="00D24247"/>
    <w:rsid w:val="00D45DD6"/>
    <w:rsid w:val="00D735EB"/>
    <w:rsid w:val="00D82EEA"/>
    <w:rsid w:val="00D914B3"/>
    <w:rsid w:val="00D925E0"/>
    <w:rsid w:val="00DC62A4"/>
    <w:rsid w:val="00DD0D4D"/>
    <w:rsid w:val="00E0075D"/>
    <w:rsid w:val="00E722A1"/>
    <w:rsid w:val="00E85134"/>
    <w:rsid w:val="00E86EB4"/>
    <w:rsid w:val="00ED58E4"/>
    <w:rsid w:val="00F00328"/>
    <w:rsid w:val="00F21678"/>
    <w:rsid w:val="00F437A0"/>
    <w:rsid w:val="00F53097"/>
    <w:rsid w:val="00F53E93"/>
    <w:rsid w:val="00F60B49"/>
    <w:rsid w:val="00F820BF"/>
    <w:rsid w:val="00F84545"/>
    <w:rsid w:val="00FC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B52BA"/>
    <w:pPr>
      <w:spacing w:after="0" w:line="256" w:lineRule="auto"/>
      <w:ind w:hanging="85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B52BA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FR1">
    <w:name w:val="FR1"/>
    <w:rsid w:val="007B52BA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FR2">
    <w:name w:val="FR2"/>
    <w:rsid w:val="007B52BA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B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2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6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7D87"/>
  </w:style>
  <w:style w:type="paragraph" w:styleId="a9">
    <w:name w:val="footer"/>
    <w:basedOn w:val="a"/>
    <w:link w:val="aa"/>
    <w:uiPriority w:val="99"/>
    <w:semiHidden/>
    <w:unhideWhenUsed/>
    <w:rsid w:val="0076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7D87"/>
  </w:style>
  <w:style w:type="paragraph" w:styleId="ab">
    <w:name w:val="List Paragraph"/>
    <w:basedOn w:val="a"/>
    <w:uiPriority w:val="34"/>
    <w:qFormat/>
    <w:rsid w:val="000A2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B52BA"/>
    <w:pPr>
      <w:spacing w:after="0" w:line="256" w:lineRule="auto"/>
      <w:ind w:hanging="85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B52BA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FR1">
    <w:name w:val="FR1"/>
    <w:rsid w:val="007B52BA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FR2">
    <w:name w:val="FR2"/>
    <w:rsid w:val="007B52BA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B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2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6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7D87"/>
  </w:style>
  <w:style w:type="paragraph" w:styleId="a9">
    <w:name w:val="footer"/>
    <w:basedOn w:val="a"/>
    <w:link w:val="aa"/>
    <w:uiPriority w:val="99"/>
    <w:semiHidden/>
    <w:unhideWhenUsed/>
    <w:rsid w:val="0076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7D87"/>
  </w:style>
  <w:style w:type="paragraph" w:styleId="ab">
    <w:name w:val="List Paragraph"/>
    <w:basedOn w:val="a"/>
    <w:uiPriority w:val="34"/>
    <w:qFormat/>
    <w:rsid w:val="000A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2FEE6-A70E-46A5-92E7-CB56029E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elena</cp:lastModifiedBy>
  <cp:revision>4</cp:revision>
  <cp:lastPrinted>2018-09-12T08:02:00Z</cp:lastPrinted>
  <dcterms:created xsi:type="dcterms:W3CDTF">2018-09-12T07:43:00Z</dcterms:created>
  <dcterms:modified xsi:type="dcterms:W3CDTF">2018-09-12T08:50:00Z</dcterms:modified>
</cp:coreProperties>
</file>